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82" w:rsidRPr="007323EF" w:rsidRDefault="00B473BE" w:rsidP="00640DEE">
      <w:pPr>
        <w:spacing w:after="0" w:line="240" w:lineRule="auto"/>
        <w:ind w:left="2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28.05.2019г. №78</w:t>
      </w:r>
    </w:p>
    <w:p w:rsidR="00896E82" w:rsidRPr="007323EF" w:rsidRDefault="00896E82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6E82" w:rsidRPr="007323EF" w:rsidRDefault="00896E82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ИРКУТСКАЯ ОБЛАСТЬ</w:t>
      </w:r>
    </w:p>
    <w:p w:rsidR="00896E82" w:rsidRPr="007323EF" w:rsidRDefault="00531264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 xml:space="preserve"> </w:t>
      </w:r>
      <w:r w:rsidR="00896E82" w:rsidRPr="007323EF">
        <w:rPr>
          <w:rFonts w:ascii="Arial" w:hAnsi="Arial" w:cs="Arial"/>
          <w:b/>
          <w:sz w:val="32"/>
          <w:szCs w:val="32"/>
        </w:rPr>
        <w:t>НИЖНЕУДИНСКИЙ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31264">
        <w:rPr>
          <w:rFonts w:ascii="Arial" w:hAnsi="Arial" w:cs="Arial"/>
          <w:b/>
          <w:sz w:val="32"/>
          <w:szCs w:val="32"/>
        </w:rPr>
        <w:t>МУНИЦИПАЬНЫЙ</w:t>
      </w:r>
      <w:r w:rsidR="00896E82" w:rsidRPr="007323EF">
        <w:rPr>
          <w:rFonts w:ascii="Arial" w:hAnsi="Arial" w:cs="Arial"/>
          <w:b/>
          <w:sz w:val="32"/>
          <w:szCs w:val="32"/>
        </w:rPr>
        <w:t xml:space="preserve"> РАЙОН</w:t>
      </w:r>
    </w:p>
    <w:p w:rsidR="00896E82" w:rsidRPr="007323EF" w:rsidRDefault="00896E82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</w:t>
      </w:r>
      <w:r w:rsidR="00531264">
        <w:rPr>
          <w:rFonts w:ascii="Arial" w:hAnsi="Arial" w:cs="Arial"/>
          <w:b/>
          <w:sz w:val="32"/>
          <w:szCs w:val="32"/>
        </w:rPr>
        <w:t>Е</w:t>
      </w:r>
      <w:r w:rsidRPr="007323E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96E82" w:rsidRPr="007323EF" w:rsidRDefault="00896E82" w:rsidP="00640D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ДУМА</w:t>
      </w:r>
    </w:p>
    <w:p w:rsidR="00896E82" w:rsidRDefault="00896E82" w:rsidP="0099210E">
      <w:pPr>
        <w:pStyle w:val="a3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РЕШЕНИЕ</w:t>
      </w:r>
    </w:p>
    <w:p w:rsidR="00896E82" w:rsidRPr="0099210E" w:rsidRDefault="00896E82" w:rsidP="0099210E">
      <w:pPr>
        <w:spacing w:after="0" w:line="240" w:lineRule="auto"/>
        <w:jc w:val="center"/>
        <w:rPr>
          <w:rFonts w:ascii="Arial" w:hAnsi="Arial" w:cs="Arial"/>
          <w:sz w:val="32"/>
        </w:rPr>
      </w:pPr>
    </w:p>
    <w:p w:rsidR="00896E82" w:rsidRPr="007323EF" w:rsidRDefault="00896E82" w:rsidP="00992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23EF">
        <w:rPr>
          <w:rFonts w:ascii="Arial" w:hAnsi="Arial" w:cs="Arial"/>
          <w:b/>
          <w:sz w:val="32"/>
          <w:szCs w:val="32"/>
        </w:rPr>
        <w:t>ОБ УТВЕРЖДЕНИИ ОТЧЕТА 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ХУДОЕЛАНСКОГО</w:t>
      </w:r>
      <w:r w:rsidRPr="007323EF">
        <w:rPr>
          <w:rFonts w:ascii="Arial" w:hAnsi="Arial" w:cs="Arial"/>
          <w:b/>
          <w:sz w:val="32"/>
          <w:szCs w:val="32"/>
        </w:rPr>
        <w:t xml:space="preserve"> МУНИЦИПАЛЬНОГО ОБРАЗОВАНИЯ ЗА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323EF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7323EF">
        <w:rPr>
          <w:rFonts w:ascii="Arial" w:hAnsi="Arial" w:cs="Arial"/>
          <w:b/>
          <w:sz w:val="32"/>
          <w:szCs w:val="32"/>
        </w:rPr>
        <w:t xml:space="preserve"> ГОД</w:t>
      </w:r>
    </w:p>
    <w:p w:rsidR="00896E82" w:rsidRPr="0099210E" w:rsidRDefault="00896E82" w:rsidP="0099210E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896E82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В соответствии со статьей 264.6 Бюджетного кодекса Российской Федерации,  Федеральным  законом от 06.10.2003г. №131-ФЗ «Об общих принципах организации  местного самоуправления в Российской Федерации», Положением о бюджетном процессе в </w:t>
      </w:r>
      <w:r>
        <w:rPr>
          <w:rFonts w:ascii="Arial" w:hAnsi="Arial" w:cs="Arial"/>
          <w:sz w:val="24"/>
          <w:szCs w:val="24"/>
        </w:rPr>
        <w:t>Худоеланском</w:t>
      </w:r>
      <w:r w:rsidRPr="00FF2F78">
        <w:rPr>
          <w:rFonts w:ascii="Arial" w:hAnsi="Arial" w:cs="Arial"/>
          <w:sz w:val="24"/>
          <w:szCs w:val="24"/>
        </w:rPr>
        <w:t xml:space="preserve"> муниципальном образовании, Уставом </w:t>
      </w:r>
      <w:r>
        <w:rPr>
          <w:rFonts w:ascii="Arial" w:hAnsi="Arial" w:cs="Arial"/>
          <w:sz w:val="24"/>
          <w:szCs w:val="24"/>
        </w:rPr>
        <w:t>Худоеланского</w:t>
      </w:r>
      <w:r w:rsidRPr="00FF2F7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  <w:r w:rsidRPr="00FF2F78">
        <w:rPr>
          <w:rFonts w:ascii="Arial" w:hAnsi="Arial" w:cs="Arial"/>
          <w:sz w:val="24"/>
          <w:szCs w:val="24"/>
        </w:rPr>
        <w:t xml:space="preserve"> Дума </w:t>
      </w:r>
      <w:r>
        <w:rPr>
          <w:rFonts w:ascii="Arial" w:hAnsi="Arial" w:cs="Arial"/>
          <w:sz w:val="24"/>
          <w:szCs w:val="24"/>
        </w:rPr>
        <w:t>Худоеланского</w:t>
      </w:r>
      <w:r w:rsidRPr="00FF2F78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96E82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6E82" w:rsidRPr="00456052" w:rsidRDefault="00531264" w:rsidP="00456052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896E82" w:rsidRPr="00456052">
        <w:rPr>
          <w:rFonts w:ascii="Arial" w:hAnsi="Arial" w:cs="Arial"/>
          <w:b/>
          <w:sz w:val="30"/>
          <w:szCs w:val="30"/>
        </w:rPr>
        <w:t>:</w:t>
      </w:r>
    </w:p>
    <w:p w:rsidR="00896E82" w:rsidRPr="00FF2F78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6E82" w:rsidRPr="00FF2F78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F2F78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r>
        <w:rPr>
          <w:rFonts w:ascii="Arial" w:hAnsi="Arial" w:cs="Arial"/>
          <w:sz w:val="24"/>
          <w:szCs w:val="24"/>
        </w:rPr>
        <w:t>Худоеланского</w:t>
      </w:r>
      <w:r w:rsidRPr="00FF2F78">
        <w:rPr>
          <w:rFonts w:ascii="Arial" w:hAnsi="Arial" w:cs="Arial"/>
          <w:sz w:val="24"/>
          <w:szCs w:val="24"/>
        </w:rPr>
        <w:t xml:space="preserve"> муниципального образования за 2018 год по доходам в сумме </w:t>
      </w:r>
      <w:r>
        <w:rPr>
          <w:rFonts w:ascii="Arial" w:hAnsi="Arial" w:cs="Arial"/>
          <w:sz w:val="24"/>
          <w:szCs w:val="24"/>
        </w:rPr>
        <w:t>17 719 671,90</w:t>
      </w:r>
      <w:r w:rsidRPr="00FF2F78">
        <w:rPr>
          <w:rFonts w:ascii="Arial" w:hAnsi="Arial" w:cs="Arial"/>
          <w:sz w:val="24"/>
          <w:szCs w:val="24"/>
        </w:rPr>
        <w:t xml:space="preserve"> руб., по расходам в сумме  </w:t>
      </w:r>
      <w:r>
        <w:rPr>
          <w:rFonts w:ascii="Arial" w:hAnsi="Arial" w:cs="Arial"/>
          <w:sz w:val="24"/>
          <w:szCs w:val="24"/>
        </w:rPr>
        <w:t>17 643 525,78</w:t>
      </w:r>
      <w:r w:rsidRPr="00FF2F78">
        <w:rPr>
          <w:rFonts w:ascii="Arial" w:hAnsi="Arial" w:cs="Arial"/>
          <w:sz w:val="24"/>
          <w:szCs w:val="24"/>
        </w:rPr>
        <w:t xml:space="preserve">руб., с </w:t>
      </w:r>
      <w:r>
        <w:rPr>
          <w:rFonts w:ascii="Arial" w:hAnsi="Arial" w:cs="Arial"/>
          <w:sz w:val="24"/>
          <w:szCs w:val="24"/>
        </w:rPr>
        <w:t>профицитом бюджета в сумме 76 146,12</w:t>
      </w:r>
      <w:r w:rsidRPr="00FF2F78">
        <w:rPr>
          <w:rFonts w:ascii="Arial" w:hAnsi="Arial" w:cs="Arial"/>
          <w:sz w:val="24"/>
          <w:szCs w:val="24"/>
        </w:rPr>
        <w:t xml:space="preserve"> руб.</w:t>
      </w:r>
    </w:p>
    <w:p w:rsidR="00896E82" w:rsidRPr="00FF2F78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Pr="00FF2F78">
        <w:rPr>
          <w:rFonts w:ascii="Arial" w:hAnsi="Arial" w:cs="Arial"/>
          <w:sz w:val="24"/>
          <w:szCs w:val="24"/>
        </w:rPr>
        <w:t xml:space="preserve">Утвердить отчет об исполнении </w:t>
      </w:r>
      <w:r>
        <w:rPr>
          <w:rFonts w:ascii="Arial" w:hAnsi="Arial" w:cs="Arial"/>
          <w:sz w:val="24"/>
          <w:szCs w:val="24"/>
        </w:rPr>
        <w:t>бюджета</w:t>
      </w:r>
      <w:r w:rsidRPr="00FF2F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Худоеланского</w:t>
      </w:r>
      <w:r w:rsidRPr="00FF2F78">
        <w:rPr>
          <w:rFonts w:ascii="Arial" w:hAnsi="Arial" w:cs="Arial"/>
          <w:sz w:val="24"/>
          <w:szCs w:val="24"/>
        </w:rPr>
        <w:t xml:space="preserve"> муниципального образования за 2018 год </w:t>
      </w:r>
      <w:r>
        <w:rPr>
          <w:rFonts w:ascii="Arial" w:hAnsi="Arial" w:cs="Arial"/>
          <w:sz w:val="24"/>
          <w:szCs w:val="24"/>
        </w:rPr>
        <w:t xml:space="preserve">по кодам классификации доходов бюджетов </w:t>
      </w:r>
      <w:proofErr w:type="gramStart"/>
      <w:r w:rsidRPr="00FF2F78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F2F78">
        <w:rPr>
          <w:rFonts w:ascii="Arial" w:hAnsi="Arial" w:cs="Arial"/>
          <w:sz w:val="24"/>
          <w:szCs w:val="24"/>
        </w:rPr>
        <w:t xml:space="preserve"> №1 к настоящему </w:t>
      </w:r>
      <w:r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896E82" w:rsidRPr="00FF2F78" w:rsidRDefault="00896E82" w:rsidP="00832EB5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F2F78">
        <w:rPr>
          <w:rFonts w:ascii="Arial" w:hAnsi="Arial" w:cs="Arial"/>
          <w:sz w:val="24"/>
          <w:szCs w:val="24"/>
        </w:rPr>
        <w:t xml:space="preserve">Утвердить отчет об исполнении бюджета </w:t>
      </w:r>
      <w:r>
        <w:rPr>
          <w:rFonts w:ascii="Arial" w:hAnsi="Arial" w:cs="Arial"/>
          <w:sz w:val="24"/>
          <w:szCs w:val="24"/>
        </w:rPr>
        <w:t>Худоеланского муниципального образования за 2018 год по</w:t>
      </w:r>
      <w:r w:rsidRPr="00FF2F78">
        <w:rPr>
          <w:rFonts w:ascii="Arial" w:hAnsi="Arial" w:cs="Arial"/>
          <w:sz w:val="24"/>
          <w:szCs w:val="24"/>
        </w:rPr>
        <w:t xml:space="preserve"> ведомственной структуре расходов </w:t>
      </w:r>
      <w:r>
        <w:rPr>
          <w:rFonts w:ascii="Arial" w:hAnsi="Arial" w:cs="Arial"/>
          <w:sz w:val="24"/>
          <w:szCs w:val="24"/>
        </w:rPr>
        <w:t xml:space="preserve">соответствующего бюджета </w:t>
      </w:r>
      <w:proofErr w:type="gramStart"/>
      <w:r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2</w:t>
      </w:r>
      <w:r w:rsidRPr="00FF2F78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896E82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F2F78">
        <w:rPr>
          <w:rFonts w:ascii="Arial" w:hAnsi="Arial" w:cs="Arial"/>
          <w:sz w:val="24"/>
          <w:szCs w:val="24"/>
        </w:rPr>
        <w:t xml:space="preserve">. Утвердить отчет об исполнении бюджета </w:t>
      </w:r>
      <w:r>
        <w:rPr>
          <w:rFonts w:ascii="Arial" w:hAnsi="Arial" w:cs="Arial"/>
          <w:sz w:val="24"/>
          <w:szCs w:val="24"/>
        </w:rPr>
        <w:t xml:space="preserve">Худоеланского муниципального образования за 2018 год по разделам </w:t>
      </w:r>
      <w:r w:rsidRPr="00FF2F78">
        <w:rPr>
          <w:rFonts w:ascii="Arial" w:hAnsi="Arial" w:cs="Arial"/>
          <w:sz w:val="24"/>
          <w:szCs w:val="24"/>
        </w:rPr>
        <w:t xml:space="preserve">и подразделам классификации расходов </w:t>
      </w:r>
      <w:r>
        <w:rPr>
          <w:rFonts w:ascii="Arial" w:hAnsi="Arial" w:cs="Arial"/>
          <w:sz w:val="24"/>
          <w:szCs w:val="24"/>
        </w:rPr>
        <w:t xml:space="preserve">бюджета </w:t>
      </w:r>
      <w:proofErr w:type="gramStart"/>
      <w:r>
        <w:rPr>
          <w:rFonts w:ascii="Arial" w:hAnsi="Arial" w:cs="Arial"/>
          <w:sz w:val="24"/>
          <w:szCs w:val="24"/>
        </w:rPr>
        <w:t xml:space="preserve">согласно </w:t>
      </w:r>
      <w:r w:rsidRPr="00FF2F78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</w:rPr>
        <w:t xml:space="preserve"> № 3</w:t>
      </w:r>
      <w:r w:rsidRPr="00FF2F78">
        <w:rPr>
          <w:rFonts w:ascii="Arial" w:hAnsi="Arial" w:cs="Arial"/>
          <w:sz w:val="24"/>
          <w:szCs w:val="24"/>
        </w:rPr>
        <w:t xml:space="preserve"> к настоящему </w:t>
      </w:r>
      <w:r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896E82" w:rsidRPr="00FF2F78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2018 год согласно Приложения № 4 к настоящему решению.</w:t>
      </w:r>
    </w:p>
    <w:p w:rsidR="00896E82" w:rsidRPr="00FF2F78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F2F78">
        <w:rPr>
          <w:rFonts w:ascii="Arial" w:hAnsi="Arial" w:cs="Arial"/>
          <w:sz w:val="24"/>
          <w:szCs w:val="24"/>
        </w:rPr>
        <w:t xml:space="preserve">. Утвердить отчет об исполнении источников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бюджета Худоеланского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за 2018 год </w:t>
      </w:r>
      <w:r w:rsidRPr="00FF2F78">
        <w:rPr>
          <w:rFonts w:ascii="Arial" w:hAnsi="Arial" w:cs="Arial"/>
          <w:sz w:val="24"/>
          <w:szCs w:val="24"/>
        </w:rPr>
        <w:t xml:space="preserve">согласно Приложения № 5 к настоящему </w:t>
      </w:r>
      <w:r>
        <w:rPr>
          <w:rFonts w:ascii="Arial" w:hAnsi="Arial" w:cs="Arial"/>
          <w:sz w:val="24"/>
          <w:szCs w:val="24"/>
        </w:rPr>
        <w:t>Р</w:t>
      </w:r>
      <w:r w:rsidRPr="00FF2F78">
        <w:rPr>
          <w:rFonts w:ascii="Arial" w:hAnsi="Arial" w:cs="Arial"/>
          <w:sz w:val="24"/>
          <w:szCs w:val="24"/>
        </w:rPr>
        <w:t>ешению.</w:t>
      </w:r>
    </w:p>
    <w:p w:rsidR="00896E82" w:rsidRPr="00A546F7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2F78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 xml:space="preserve">Настоящее решение подлежит опубликованию в газете </w:t>
      </w:r>
      <w:r w:rsidRPr="00A546F7">
        <w:rPr>
          <w:rFonts w:ascii="Arial" w:hAnsi="Arial" w:cs="Arial"/>
          <w:sz w:val="24"/>
          <w:szCs w:val="24"/>
        </w:rPr>
        <w:t xml:space="preserve">«Вестник </w:t>
      </w:r>
      <w:r>
        <w:rPr>
          <w:rFonts w:ascii="Arial" w:hAnsi="Arial" w:cs="Arial"/>
          <w:sz w:val="24"/>
          <w:szCs w:val="24"/>
        </w:rPr>
        <w:t>Худоеланского</w:t>
      </w:r>
      <w:r w:rsidRPr="00A546F7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896E82" w:rsidRPr="00A546F7" w:rsidRDefault="00896E82" w:rsidP="009A2B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опубликования в газете </w:t>
      </w:r>
      <w:r w:rsidRPr="00A546F7">
        <w:rPr>
          <w:rFonts w:ascii="Arial" w:hAnsi="Arial" w:cs="Arial"/>
          <w:sz w:val="24"/>
          <w:szCs w:val="24"/>
        </w:rPr>
        <w:t xml:space="preserve">«Вестник </w:t>
      </w:r>
      <w:r>
        <w:rPr>
          <w:rFonts w:ascii="Arial" w:hAnsi="Arial" w:cs="Arial"/>
          <w:sz w:val="24"/>
          <w:szCs w:val="24"/>
        </w:rPr>
        <w:t>Худоеланского</w:t>
      </w:r>
      <w:r w:rsidRPr="00A546F7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896E82" w:rsidRPr="00A546F7" w:rsidRDefault="00896E82" w:rsidP="00832E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6E82" w:rsidRPr="00A546F7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Худоеланского</w:t>
      </w:r>
    </w:p>
    <w:p w:rsidR="00896E82" w:rsidRPr="00A546F7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46F7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96E82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И.Д. Ботвенко</w:t>
      </w:r>
    </w:p>
    <w:p w:rsidR="00896E82" w:rsidRPr="00821CA0" w:rsidRDefault="00DC3129" w:rsidP="009117D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896E82" w:rsidRPr="00821CA0" w:rsidRDefault="00DC3129" w:rsidP="009117D1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Решение Думы</w:t>
      </w:r>
    </w:p>
    <w:p w:rsidR="00896E82" w:rsidRPr="00821CA0" w:rsidRDefault="00896E82" w:rsidP="00DC312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Худоеланского</w:t>
      </w:r>
      <w:r w:rsidRPr="00821CA0">
        <w:rPr>
          <w:rFonts w:ascii="Courier New" w:hAnsi="Courier New" w:cs="Courier New"/>
        </w:rPr>
        <w:t xml:space="preserve"> муниципального образования</w:t>
      </w:r>
    </w:p>
    <w:p w:rsidR="00896E82" w:rsidRPr="00821CA0" w:rsidRDefault="00896E82" w:rsidP="009117D1">
      <w:pPr>
        <w:spacing w:after="0" w:line="240" w:lineRule="auto"/>
        <w:jc w:val="right"/>
        <w:rPr>
          <w:rFonts w:ascii="Courier New" w:hAnsi="Courier New" w:cs="Courier New"/>
          <w:highlight w:val="yellow"/>
        </w:rPr>
      </w:pPr>
      <w:r w:rsidRPr="00821CA0">
        <w:rPr>
          <w:rFonts w:ascii="Courier New" w:hAnsi="Courier New" w:cs="Courier New"/>
        </w:rPr>
        <w:t>№</w:t>
      </w:r>
      <w:r w:rsidR="00B473BE">
        <w:rPr>
          <w:rFonts w:ascii="Courier New" w:hAnsi="Courier New" w:cs="Courier New"/>
        </w:rPr>
        <w:t>78 от 28.05.</w:t>
      </w:r>
      <w:r w:rsidRPr="00821CA0">
        <w:rPr>
          <w:rFonts w:ascii="Courier New" w:hAnsi="Courier New" w:cs="Courier New"/>
        </w:rPr>
        <w:t>2019г.</w:t>
      </w:r>
    </w:p>
    <w:p w:rsidR="00896E82" w:rsidRPr="00531264" w:rsidRDefault="00896E82" w:rsidP="0053126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21CA0">
        <w:rPr>
          <w:rFonts w:ascii="Arial" w:hAnsi="Arial" w:cs="Arial"/>
          <w:b/>
          <w:bCs/>
          <w:sz w:val="30"/>
          <w:szCs w:val="30"/>
        </w:rPr>
        <w:t xml:space="preserve">Отчет об исполнении доходов бюджета 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hAnsi="Arial" w:cs="Arial"/>
          <w:b/>
          <w:bCs/>
          <w:sz w:val="30"/>
          <w:szCs w:val="30"/>
        </w:rPr>
        <w:t>Худоеланского</w:t>
      </w:r>
      <w:r w:rsidRPr="00821CA0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за 2018 год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1843"/>
        <w:gridCol w:w="1842"/>
        <w:gridCol w:w="993"/>
      </w:tblGrid>
      <w:tr w:rsidR="00896E82" w:rsidRPr="009E59A4" w:rsidTr="009117D1">
        <w:trPr>
          <w:trHeight w:val="44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96E82" w:rsidRPr="009E59A4" w:rsidTr="009117D1">
        <w:trPr>
          <w:trHeight w:val="33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896E82" w:rsidRPr="009E59A4" w:rsidTr="009117D1">
        <w:trPr>
          <w:trHeight w:val="2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AC018F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17 554 138,00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9117D1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17 719 671,90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100,94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5 151 820,00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5 317 353,90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103,21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938 675,00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957 150,83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101,97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938 675,00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957 150,83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101,97</w:t>
            </w:r>
          </w:p>
        </w:tc>
      </w:tr>
      <w:tr w:rsidR="00896E82" w:rsidRPr="009E59A4" w:rsidTr="009117D1">
        <w:trPr>
          <w:trHeight w:val="134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956 472,53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896E82" w:rsidRPr="009E59A4" w:rsidTr="009117D1">
        <w:trPr>
          <w:trHeight w:val="201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000 1010202001 0000 110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362,32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96E82" w:rsidRPr="009E59A4" w:rsidTr="009117D1">
        <w:trPr>
          <w:trHeight w:val="89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315,98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100,31</w:t>
            </w:r>
          </w:p>
        </w:tc>
      </w:tr>
      <w:tr w:rsidR="00896E82" w:rsidRPr="009E59A4" w:rsidTr="009117D1">
        <w:trPr>
          <w:trHeight w:val="6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3 397 800,00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3 493 247,65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102,81</w:t>
            </w:r>
          </w:p>
        </w:tc>
      </w:tr>
      <w:tr w:rsidR="00896E82" w:rsidRPr="009E59A4" w:rsidTr="009117D1">
        <w:trPr>
          <w:trHeight w:val="6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3 397 800,00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3 493 247,65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102,81</w:t>
            </w:r>
          </w:p>
        </w:tc>
      </w:tr>
      <w:tr w:rsidR="00896E82" w:rsidRPr="009E59A4" w:rsidTr="009117D1">
        <w:trPr>
          <w:trHeight w:val="134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000 1030223001 0000 110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1 510 500,00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1 556 469,98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103,04</w:t>
            </w:r>
          </w:p>
        </w:tc>
      </w:tr>
      <w:tr w:rsidR="00896E82" w:rsidRPr="009E59A4" w:rsidTr="009117D1">
        <w:trPr>
          <w:trHeight w:val="1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000 1030224001 0000 110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14 300,00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14 989,84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896E82" w:rsidRPr="009E59A4" w:rsidTr="009117D1">
        <w:trPr>
          <w:trHeight w:val="134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000 1030225001 0000 110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2 210 000,00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2 270 525,36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102,74</w:t>
            </w:r>
          </w:p>
        </w:tc>
      </w:tr>
      <w:tr w:rsidR="00896E82" w:rsidRPr="009E59A4" w:rsidTr="009117D1">
        <w:trPr>
          <w:trHeight w:val="134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000 1030226001 0000 110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-337 000,00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-348 737,53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103,48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000 1050300001 0000 110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700 200,00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751 157,89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107,28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000 1060100000 0000 110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166 600,00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169 643,79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101,83</w:t>
            </w:r>
          </w:p>
        </w:tc>
      </w:tr>
      <w:tr w:rsidR="00896E82" w:rsidRPr="009E59A4" w:rsidTr="009117D1">
        <w:trPr>
          <w:trHeight w:val="89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166 600,00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169 643,79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101,83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Земельный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533 600,00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581 514,10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108,98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438 638,32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100,01</w:t>
            </w:r>
          </w:p>
        </w:tc>
      </w:tr>
      <w:tr w:rsidR="00896E82" w:rsidRPr="009E59A4" w:rsidTr="009117D1">
        <w:trPr>
          <w:trHeight w:val="6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000 1060603310 0000 110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438 638,32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100,01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142 875,78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150,40</w:t>
            </w:r>
          </w:p>
        </w:tc>
      </w:tr>
      <w:tr w:rsidR="00896E82" w:rsidRPr="009E59A4" w:rsidTr="009117D1">
        <w:trPr>
          <w:trHeight w:val="6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000 1060604310 0000 110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142 875,78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150,40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102,71</w:t>
            </w:r>
          </w:p>
        </w:tc>
      </w:tr>
      <w:tr w:rsidR="00896E82" w:rsidRPr="009E59A4" w:rsidTr="009117D1">
        <w:trPr>
          <w:trHeight w:val="89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000 1080400001 0000 110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102,71</w:t>
            </w:r>
          </w:p>
        </w:tc>
      </w:tr>
      <w:tr w:rsidR="00896E82" w:rsidRPr="009E59A4" w:rsidTr="009117D1">
        <w:trPr>
          <w:trHeight w:val="134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000 1080402001 0000 110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22 100,00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22 700,00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102,71</w:t>
            </w:r>
          </w:p>
        </w:tc>
      </w:tr>
      <w:tr w:rsidR="00896E82" w:rsidRPr="009E59A4" w:rsidTr="009117D1">
        <w:trPr>
          <w:trHeight w:val="6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000 1110000000 0000 000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157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000 1110900000 0000 120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134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000 1110904000 0000 120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134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000 1110904510 0000 120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44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11 810,00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100,08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Доходы от оказания платных услуг (работ)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11 810,00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100,08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11 810,00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100,08</w:t>
            </w:r>
          </w:p>
        </w:tc>
      </w:tr>
      <w:tr w:rsidR="00896E82" w:rsidRPr="009E59A4" w:rsidTr="009117D1">
        <w:trPr>
          <w:trHeight w:val="6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000 1130199510 0000 130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11 810,00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100,08</w:t>
            </w:r>
          </w:p>
        </w:tc>
      </w:tr>
      <w:tr w:rsidR="00896E82" w:rsidRPr="009E59A4" w:rsidTr="009117D1">
        <w:trPr>
          <w:trHeight w:val="44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61 042,53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100,07</w:t>
            </w:r>
          </w:p>
        </w:tc>
      </w:tr>
      <w:tr w:rsidR="00896E82" w:rsidRPr="009E59A4" w:rsidTr="009117D1">
        <w:trPr>
          <w:trHeight w:val="67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000 1140600000 0000 430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61 042,53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100,07</w:t>
            </w:r>
          </w:p>
        </w:tc>
      </w:tr>
      <w:tr w:rsidR="00896E82" w:rsidRPr="009E59A4" w:rsidTr="009117D1">
        <w:trPr>
          <w:trHeight w:val="52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000 1140602000 0000 430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61 042,53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100,07</w:t>
            </w:r>
          </w:p>
        </w:tc>
      </w:tr>
      <w:tr w:rsidR="00896E82" w:rsidRPr="009E59A4" w:rsidTr="009117D1">
        <w:trPr>
          <w:trHeight w:val="52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000 1140602510 0000 430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61 000,00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61 042,53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100,07</w:t>
            </w:r>
          </w:p>
        </w:tc>
      </w:tr>
      <w:tr w:rsidR="00896E82" w:rsidRPr="009E59A4" w:rsidTr="009117D1">
        <w:trPr>
          <w:trHeight w:val="79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61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000 1169000000 0000 140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59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поступления от денежных взысканий (штрафов) и иных </w:t>
            </w: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сумм в возмещение ущерба, зачисляемые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000 1169005010 0000 140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62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ПРОЧИЕ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2 745,00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2 745,00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59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2 745,00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2 745,00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1181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000 1170505010 0000 180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2 745,00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2 745,00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85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12 402 318,00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12 402 318,00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69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12 402 318,00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12 402 318,00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56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000 2021000000 0000 151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10 527 918,00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10 527 918,00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55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000 2021500100 0000 151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8 667 378,00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8 667 378,00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59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000 2021500110 0000 151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8 667 378,00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8 667 378,00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55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000 2021500200 0000 151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1 860 540,00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1 860 540,00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8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000 2021500210 0000 151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1 860 540,00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1 860 540,00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89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000 2022000000 0000 151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1 595 600,00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1 595 600,00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000 2022999900 0000 151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1 595 600,00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1 595 600,00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Прочие субсидии бюджетам </w:t>
            </w: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000 2022999910 0000 151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1 595 600,00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1 595 600,00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000 2023000000 0000 151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278 800,00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278 800,00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000 2023002400 0000 151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000 2023002410 0000 151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703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000 2023511800 0000 151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278 100,00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278 100,00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9E59A4" w:rsidTr="009117D1">
        <w:trPr>
          <w:trHeight w:val="25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9E59A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000 2023511810 0000 151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278 100,00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color w:val="000000"/>
                <w:sz w:val="20"/>
                <w:szCs w:val="20"/>
              </w:rPr>
              <w:t>278 100,00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9E59A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E59A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</w:tbl>
    <w:p w:rsidR="00896E82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BE" w:rsidRDefault="00896E82" w:rsidP="00B473BE">
      <w:pPr>
        <w:spacing w:after="0" w:line="240" w:lineRule="auto"/>
        <w:jc w:val="right"/>
        <w:rPr>
          <w:rFonts w:ascii="Courier New" w:hAnsi="Courier New" w:cs="Courier New"/>
        </w:rPr>
      </w:pPr>
      <w:r w:rsidRPr="00821CA0">
        <w:rPr>
          <w:rFonts w:ascii="Courier New" w:hAnsi="Courier New" w:cs="Courier New"/>
        </w:rPr>
        <w:t>Приложение №2</w:t>
      </w:r>
    </w:p>
    <w:p w:rsidR="00B473BE" w:rsidRDefault="00896E82" w:rsidP="00B473BE">
      <w:pPr>
        <w:spacing w:after="0" w:line="240" w:lineRule="auto"/>
        <w:jc w:val="right"/>
        <w:rPr>
          <w:rFonts w:ascii="Courier New" w:hAnsi="Courier New" w:cs="Courier New"/>
        </w:rPr>
      </w:pPr>
      <w:r w:rsidRPr="00821CA0">
        <w:rPr>
          <w:rFonts w:ascii="Courier New" w:hAnsi="Courier New" w:cs="Courier New"/>
        </w:rPr>
        <w:t>к Решени</w:t>
      </w:r>
      <w:r w:rsidR="00B473BE">
        <w:rPr>
          <w:rFonts w:ascii="Courier New" w:hAnsi="Courier New" w:cs="Courier New"/>
        </w:rPr>
        <w:t>ю</w:t>
      </w:r>
    </w:p>
    <w:p w:rsidR="00B473BE" w:rsidRDefault="00B473BE" w:rsidP="00B473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Худоеланского муниципального образования</w:t>
      </w:r>
    </w:p>
    <w:p w:rsidR="00896E82" w:rsidRDefault="00896E82" w:rsidP="00B473BE">
      <w:pPr>
        <w:spacing w:after="0" w:line="240" w:lineRule="auto"/>
        <w:jc w:val="right"/>
        <w:rPr>
          <w:rFonts w:ascii="Courier New" w:hAnsi="Courier New" w:cs="Courier New"/>
        </w:rPr>
      </w:pPr>
      <w:r w:rsidRPr="00821CA0">
        <w:rPr>
          <w:rFonts w:ascii="Courier New" w:hAnsi="Courier New" w:cs="Courier New"/>
        </w:rPr>
        <w:t>№</w:t>
      </w:r>
      <w:r w:rsidR="00B473BE">
        <w:rPr>
          <w:rFonts w:ascii="Courier New" w:hAnsi="Courier New" w:cs="Courier New"/>
        </w:rPr>
        <w:t>78 от 28.05.</w:t>
      </w:r>
      <w:r w:rsidRPr="00821CA0">
        <w:rPr>
          <w:rFonts w:ascii="Courier New" w:hAnsi="Courier New" w:cs="Courier New"/>
        </w:rPr>
        <w:t>2019г.</w:t>
      </w:r>
    </w:p>
    <w:p w:rsidR="00531264" w:rsidRPr="00531264" w:rsidRDefault="00531264" w:rsidP="009117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6E82" w:rsidRPr="00821CA0" w:rsidRDefault="00896E82" w:rsidP="009117D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21CA0">
        <w:rPr>
          <w:rFonts w:ascii="Arial" w:hAnsi="Arial" w:cs="Arial"/>
          <w:b/>
          <w:bCs/>
          <w:sz w:val="30"/>
          <w:szCs w:val="30"/>
        </w:rPr>
        <w:t xml:space="preserve">Отчет об исполнении расходов бюджета по ведомственной структуре расходов </w:t>
      </w:r>
      <w:r>
        <w:rPr>
          <w:rFonts w:ascii="Arial" w:hAnsi="Arial" w:cs="Arial"/>
          <w:b/>
          <w:bCs/>
          <w:sz w:val="30"/>
          <w:szCs w:val="30"/>
        </w:rPr>
        <w:t>Худоеланского</w:t>
      </w:r>
      <w:r w:rsidRPr="00821CA0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</w:t>
      </w:r>
    </w:p>
    <w:p w:rsidR="00896E82" w:rsidRPr="00821CA0" w:rsidRDefault="00896E82" w:rsidP="009117D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21CA0">
        <w:rPr>
          <w:rFonts w:ascii="Arial" w:hAnsi="Arial" w:cs="Arial"/>
          <w:b/>
          <w:bCs/>
          <w:sz w:val="30"/>
          <w:szCs w:val="30"/>
        </w:rPr>
        <w:t>за 2018 год</w:t>
      </w:r>
    </w:p>
    <w:p w:rsidR="00896E82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07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345"/>
        <w:gridCol w:w="720"/>
        <w:gridCol w:w="720"/>
        <w:gridCol w:w="900"/>
        <w:gridCol w:w="720"/>
        <w:gridCol w:w="696"/>
        <w:gridCol w:w="708"/>
        <w:gridCol w:w="1116"/>
        <w:gridCol w:w="1294"/>
        <w:gridCol w:w="851"/>
      </w:tblGrid>
      <w:tr w:rsidR="00896E82" w:rsidRPr="00AC018F" w:rsidTr="009117D1">
        <w:trPr>
          <w:trHeight w:val="64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Доп. </w:t>
            </w:r>
            <w:proofErr w:type="gramStart"/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% Исполнения к годовым назначения</w:t>
            </w: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м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19 020 592,61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17 643 525,78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92,76</w:t>
            </w:r>
          </w:p>
        </w:tc>
      </w:tr>
      <w:tr w:rsidR="00896E82" w:rsidRPr="00AC018F" w:rsidTr="009117D1">
        <w:trPr>
          <w:trHeight w:val="913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19 020 592,61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17 643 525,78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92,76</w:t>
            </w:r>
          </w:p>
        </w:tc>
      </w:tr>
      <w:tr w:rsidR="00896E82" w:rsidRPr="00AC018F" w:rsidTr="009117D1">
        <w:trPr>
          <w:trHeight w:val="64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6 032 985,11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6 032 975,11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89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1 118 242,62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1 118 242,62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878 465,80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878 465,80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выплаты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3 483,70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3 483,70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236 293,12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236 293,12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134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bookmarkStart w:id="0" w:name="RANGE!A21"/>
            <w:bookmarkStart w:id="1" w:name="RANGE!A21:H22"/>
            <w:bookmarkEnd w:id="0"/>
            <w:bookmarkEnd w:id="1"/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bookmarkStart w:id="2" w:name="RANGE!F21"/>
            <w:bookmarkEnd w:id="2"/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4 900 712,49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4 900 712,49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2 846 254,61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2 846 254,61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918 963,51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918 963,51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42 656,98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42 656,98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8 900,00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46 658,00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46 658,00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12 670,00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268,00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99 620,79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99 620,79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82 749,60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82 749,60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5 690,00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приобретение ГСМ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131 000,00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31 214,00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31 214,00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Налоги, пошлины и сборы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244 795,00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Налоги, пошлины и сборы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1 672,00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0920071010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255 600,00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255 600,00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0920071010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0920072320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87 598,00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87 598,00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Иные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0920072320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4 402,00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4 402,00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Иные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0940049999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14 020,00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0980049999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11 700,00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Иные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0980049999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0980072320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6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09А0073150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314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278 100,00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278 100,00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278 100,00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213 961,60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213 961,60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63 408,40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63 408,40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6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09В0051180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730,00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958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оборона и правоохранительная деятельность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89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материальные запасы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30100</w:t>
            </w: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 xml:space="preserve">3 </w:t>
            </w: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</w:t>
            </w: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6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3010049999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32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4 453 585,97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3 076 529,14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69,08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4 377 585,97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3 000 529,14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68,54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4010049999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35 594,84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35 594,84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21 129,02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93,49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2 284 372,70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978 310,15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42,83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1 511 899,33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1 462 376,03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96,72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239 720,00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239 720,00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263 399,10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263 399,10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4020049999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0412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0980049999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15 000,00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6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4050049999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61 000,00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64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1 159 244,33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1 159 244,33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1 079 244,33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1 079 244,33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5020049999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755 132,76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755 132,76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3,48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214 027,00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214 027,00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10 394,64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10 394,64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11 086,45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11 086,45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50200S2370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12 514,00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12 514,00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 xml:space="preserve">Увеличение стоимости </w:t>
            </w: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50200S2370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76 086,00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76 086,00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5030049999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70 000,00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6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5040049999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32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6 301 791,20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6 301 791,20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6 217 872,90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6 217 872,90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5010049999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2 400,00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2 510 214,16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2 510 214,16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745 837,08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745 837,08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6 081,60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6 081,60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654 423,86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654 423,86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63 737,70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63 737,70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73 896,28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73 896,28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5 585,00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5 585,00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11 548,25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11 548,25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8010072320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297 000,00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297 000,00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84 228,30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84 228,30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80100S2370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80110S2100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939 900,00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939 900,00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496 107,83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496 107,83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148 193,90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148 193,90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8020049999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9 118,94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9 118,94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80В0049999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23 600,00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23 600,00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83 918,30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83 918,30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Иные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8030049999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14 420,00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14 420,00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8040049999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21 988,30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21 988,30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8040049999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45 070,00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45 070,00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69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8040049999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2 440,00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329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122 757,00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122 757,00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122 757,00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122 757,00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6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0960049999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312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122 757,00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122 757,00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64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12 750,00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12 750,00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12 750,00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6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8050049999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846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12 750,00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64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67 189,00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67 189,00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67 189,00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67 189,00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Прочие работы, услуги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1202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0970049999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244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67 189,00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67 189,00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4"/>
        </w:trPr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96E82" w:rsidRPr="00AC018F" w:rsidTr="009117D1">
        <w:trPr>
          <w:trHeight w:val="44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583 690,00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583 690,00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179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AC018F">
              <w:rPr>
                <w:rFonts w:ascii="Courier New" w:hAnsi="Courier New" w:cs="Courier New"/>
                <w:sz w:val="20"/>
                <w:szCs w:val="20"/>
              </w:rPr>
              <w:t>контроля за</w:t>
            </w:r>
            <w:proofErr w:type="gramEnd"/>
            <w:r w:rsidRPr="00AC018F">
              <w:rPr>
                <w:rFonts w:ascii="Courier New" w:hAnsi="Courier New" w:cs="Courier New"/>
                <w:sz w:val="20"/>
                <w:szCs w:val="2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090М149999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377 497,00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377 497,00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673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 xml:space="preserve">Межбюджетные трансферты на исполнение полномочий в </w:t>
            </w: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области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090М249999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88 067,00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88 067,00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898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lastRenderedPageBreak/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090М349999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46 718,00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46 718,00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673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090М449999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540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804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71 408,00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sz w:val="20"/>
                <w:szCs w:val="20"/>
              </w:rPr>
              <w:t>71 408,00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AC018F" w:rsidRDefault="00896E82" w:rsidP="00AC018F">
            <w:pPr>
              <w:spacing w:after="0" w:line="240" w:lineRule="auto"/>
              <w:jc w:val="right"/>
              <w:outlineLvl w:val="1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C018F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</w:tbl>
    <w:p w:rsidR="00896E82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BE" w:rsidRDefault="00896E82" w:rsidP="00B473BE">
      <w:pPr>
        <w:spacing w:after="0" w:line="240" w:lineRule="auto"/>
        <w:jc w:val="right"/>
        <w:rPr>
          <w:rFonts w:ascii="Courier New" w:hAnsi="Courier New" w:cs="Courier New"/>
        </w:rPr>
      </w:pPr>
      <w:r w:rsidRPr="00821CA0">
        <w:rPr>
          <w:rFonts w:ascii="Courier New" w:hAnsi="Courier New" w:cs="Courier New"/>
        </w:rPr>
        <w:t>Приложение №3</w:t>
      </w:r>
    </w:p>
    <w:p w:rsidR="00B473BE" w:rsidRDefault="00B473BE" w:rsidP="00B473BE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Решение Думы</w:t>
      </w:r>
    </w:p>
    <w:p w:rsidR="00B473BE" w:rsidRDefault="00B473BE" w:rsidP="00B473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Худоеланского муниципального образования</w:t>
      </w:r>
    </w:p>
    <w:p w:rsidR="00896E82" w:rsidRDefault="00896E82" w:rsidP="00B473BE">
      <w:pPr>
        <w:spacing w:after="0" w:line="240" w:lineRule="auto"/>
        <w:jc w:val="right"/>
        <w:rPr>
          <w:rFonts w:ascii="Courier New" w:hAnsi="Courier New" w:cs="Courier New"/>
        </w:rPr>
      </w:pPr>
      <w:r w:rsidRPr="00821CA0">
        <w:rPr>
          <w:rFonts w:ascii="Courier New" w:hAnsi="Courier New" w:cs="Courier New"/>
        </w:rPr>
        <w:t>№</w:t>
      </w:r>
      <w:r w:rsidR="00B473BE">
        <w:rPr>
          <w:rFonts w:ascii="Courier New" w:hAnsi="Courier New" w:cs="Courier New"/>
        </w:rPr>
        <w:t>78 от 28.05.</w:t>
      </w:r>
      <w:r w:rsidRPr="00821CA0">
        <w:rPr>
          <w:rFonts w:ascii="Courier New" w:hAnsi="Courier New" w:cs="Courier New"/>
        </w:rPr>
        <w:t>2019г.</w:t>
      </w:r>
    </w:p>
    <w:p w:rsidR="00531264" w:rsidRPr="00531264" w:rsidRDefault="00531264" w:rsidP="009117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6E82" w:rsidRPr="00821CA0" w:rsidRDefault="00896E82" w:rsidP="009117D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21CA0">
        <w:rPr>
          <w:rFonts w:ascii="Arial" w:hAnsi="Arial" w:cs="Arial"/>
          <w:b/>
          <w:bCs/>
          <w:sz w:val="30"/>
          <w:szCs w:val="30"/>
        </w:rPr>
        <w:t xml:space="preserve">Отчет об исполнении расходов бюджета по разделам, подразделам классификации расходов бюджетов </w:t>
      </w:r>
      <w:r>
        <w:rPr>
          <w:rFonts w:ascii="Arial" w:hAnsi="Arial" w:cs="Arial"/>
          <w:b/>
          <w:bCs/>
          <w:sz w:val="30"/>
          <w:szCs w:val="30"/>
        </w:rPr>
        <w:t>Худоеланского</w:t>
      </w:r>
      <w:r w:rsidRPr="00821CA0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за 2018 год</w:t>
      </w:r>
    </w:p>
    <w:p w:rsidR="00896E82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3780"/>
        <w:gridCol w:w="712"/>
        <w:gridCol w:w="1823"/>
        <w:gridCol w:w="2064"/>
        <w:gridCol w:w="1559"/>
      </w:tblGrid>
      <w:tr w:rsidR="00896E82" w:rsidRPr="00AC018F" w:rsidTr="009117D1">
        <w:trPr>
          <w:trHeight w:val="1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% исполнения к годовым назначениям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19 020 592,61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17 643 525,78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92,76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6 032 985,11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6 032 975,11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6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1 118 242,62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1 118 242,62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11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0104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4 900 712,49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4 900 712,49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0111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0113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14 020,00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14 020,00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278 100,00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0203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278 100,00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278 100,00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0309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3 500,00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bookmarkStart w:id="3" w:name="RANGE!A20"/>
            <w:bookmarkStart w:id="4" w:name="RANGE!A20:E22"/>
            <w:bookmarkEnd w:id="3"/>
            <w:bookmarkEnd w:id="4"/>
            <w:r w:rsidRPr="00160B64">
              <w:rPr>
                <w:rFonts w:ascii="Courier New" w:hAnsi="Courier New" w:cs="Courier New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0310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bookmarkStart w:id="5" w:name="RANGE!C20"/>
            <w:bookmarkEnd w:id="5"/>
            <w:r w:rsidRPr="00160B64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4 453 585,97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3 076 529,14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69,08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4 377 585,97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3 000 529,14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68,54</w:t>
            </w:r>
          </w:p>
        </w:tc>
      </w:tr>
      <w:tr w:rsidR="00896E82" w:rsidRPr="00AC018F" w:rsidTr="009117D1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0412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76 000,00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76 000,00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1 159 244,33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1 159 244,33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1 079 244,33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1 079 244,33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0503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80 000,00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6 301 791,20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6 301 791,20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6 217 872,90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6 217 872,90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0804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83 918,30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83 918,30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122 757,00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122 757,00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122 757,00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122 757,00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12 750,00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12 750,00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12 750,00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67 189,00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67 189,00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1202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67 189,00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67 189,00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583 690,00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583 690,00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</w:tr>
      <w:tr w:rsidR="00896E82" w:rsidRPr="00AC018F" w:rsidTr="009117D1">
        <w:trPr>
          <w:trHeight w:val="5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583 690,00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AC018F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583 690,00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E82" w:rsidRPr="00160B64" w:rsidRDefault="00896E82" w:rsidP="00AC018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</w:tr>
    </w:tbl>
    <w:p w:rsidR="00896E82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E82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73BE" w:rsidRDefault="00896E82" w:rsidP="00B473BE">
      <w:pPr>
        <w:spacing w:after="0" w:line="240" w:lineRule="auto"/>
        <w:jc w:val="right"/>
        <w:rPr>
          <w:rFonts w:ascii="Courier New" w:hAnsi="Courier New" w:cs="Courier New"/>
        </w:rPr>
      </w:pPr>
      <w:r w:rsidRPr="00821CA0">
        <w:rPr>
          <w:rFonts w:ascii="Courier New" w:hAnsi="Courier New" w:cs="Courier New"/>
        </w:rPr>
        <w:t>Приложение №4</w:t>
      </w:r>
    </w:p>
    <w:p w:rsidR="00896E82" w:rsidRPr="00821CA0" w:rsidRDefault="00B473BE" w:rsidP="00B473BE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 xml:space="preserve"> Решение Думы</w:t>
      </w:r>
    </w:p>
    <w:p w:rsidR="00B473BE" w:rsidRDefault="00B473BE" w:rsidP="00B473B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Худоеланского муниципального образования</w:t>
      </w:r>
    </w:p>
    <w:p w:rsidR="00896E82" w:rsidRDefault="00896E82" w:rsidP="00B473BE">
      <w:pPr>
        <w:spacing w:after="0" w:line="240" w:lineRule="auto"/>
        <w:jc w:val="right"/>
        <w:rPr>
          <w:rFonts w:ascii="Courier New" w:hAnsi="Courier New" w:cs="Courier New"/>
        </w:rPr>
      </w:pPr>
      <w:r w:rsidRPr="00821CA0">
        <w:rPr>
          <w:rFonts w:ascii="Courier New" w:hAnsi="Courier New" w:cs="Courier New"/>
        </w:rPr>
        <w:t>№</w:t>
      </w:r>
      <w:r w:rsidR="00B473BE">
        <w:rPr>
          <w:rFonts w:ascii="Courier New" w:hAnsi="Courier New" w:cs="Courier New"/>
        </w:rPr>
        <w:t>78 от 28.05.</w:t>
      </w:r>
      <w:r w:rsidRPr="00821CA0">
        <w:rPr>
          <w:rFonts w:ascii="Courier New" w:hAnsi="Courier New" w:cs="Courier New"/>
        </w:rPr>
        <w:t>2019г.</w:t>
      </w:r>
    </w:p>
    <w:p w:rsidR="00531264" w:rsidRPr="00531264" w:rsidRDefault="00531264" w:rsidP="009117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6E82" w:rsidRPr="00821CA0" w:rsidRDefault="00896E82" w:rsidP="009117D1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821CA0">
        <w:rPr>
          <w:rFonts w:ascii="Arial" w:hAnsi="Arial" w:cs="Arial"/>
          <w:b/>
          <w:bCs/>
          <w:sz w:val="30"/>
          <w:szCs w:val="30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821CA0">
        <w:rPr>
          <w:rFonts w:ascii="Arial" w:hAnsi="Arial" w:cs="Arial"/>
          <w:b/>
          <w:bCs/>
          <w:sz w:val="30"/>
          <w:szCs w:val="3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21CA0">
        <w:rPr>
          <w:rFonts w:ascii="Arial" w:hAnsi="Arial" w:cs="Arial"/>
          <w:b/>
          <w:bCs/>
          <w:sz w:val="30"/>
          <w:szCs w:val="30"/>
        </w:rPr>
        <w:t xml:space="preserve"> управления, относящихся к источникам финансирования дефицитов бюджетов, </w:t>
      </w:r>
      <w:r>
        <w:rPr>
          <w:rFonts w:ascii="Arial" w:hAnsi="Arial" w:cs="Arial"/>
          <w:b/>
          <w:bCs/>
          <w:sz w:val="30"/>
          <w:szCs w:val="30"/>
        </w:rPr>
        <w:t>Худоеланского</w:t>
      </w:r>
      <w:r w:rsidRPr="00821CA0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за 2018 год</w:t>
      </w:r>
    </w:p>
    <w:p w:rsidR="00896E82" w:rsidRDefault="00896E82" w:rsidP="009117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74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55"/>
        <w:gridCol w:w="1995"/>
        <w:gridCol w:w="1985"/>
        <w:gridCol w:w="1701"/>
        <w:gridCol w:w="806"/>
      </w:tblGrid>
      <w:tr w:rsidR="00896E82" w:rsidRPr="003F271E" w:rsidTr="009117D1">
        <w:trPr>
          <w:trHeight w:val="153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96E82" w:rsidRPr="003F271E" w:rsidTr="009117D1">
        <w:trPr>
          <w:trHeight w:val="307"/>
        </w:trPr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1 466 454,61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-76 146,12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-5,19</w:t>
            </w:r>
          </w:p>
        </w:tc>
      </w:tr>
      <w:tr w:rsidR="00896E82" w:rsidRPr="003F271E" w:rsidTr="009117D1">
        <w:trPr>
          <w:trHeight w:val="307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6E82" w:rsidRPr="003F271E" w:rsidTr="009117D1">
        <w:trPr>
          <w:trHeight w:val="307"/>
        </w:trPr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100" w:firstLine="2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193 193,25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96E82" w:rsidRPr="003F271E" w:rsidTr="009117D1">
        <w:trPr>
          <w:trHeight w:val="322"/>
        </w:trPr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6E82" w:rsidRPr="003F271E" w:rsidTr="009117D1">
        <w:trPr>
          <w:trHeight w:val="69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000 0102000000 0000 000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193 193,25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96E82" w:rsidRPr="003F271E" w:rsidTr="009117D1">
        <w:trPr>
          <w:trHeight w:val="905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000 0102000000 0000 700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193 193,25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96E82" w:rsidRPr="003F271E" w:rsidTr="009117D1">
        <w:trPr>
          <w:trHeight w:val="92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000 0102000010 0000 710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193 193,25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96E82" w:rsidRPr="003F271E" w:rsidTr="009117D1">
        <w:trPr>
          <w:trHeight w:val="338"/>
        </w:trPr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100" w:firstLine="2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6E82" w:rsidRPr="003F271E" w:rsidTr="009117D1">
        <w:trPr>
          <w:trHeight w:val="338"/>
        </w:trPr>
        <w:tc>
          <w:tcPr>
            <w:tcW w:w="325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6E82" w:rsidRPr="003F271E" w:rsidTr="009117D1">
        <w:trPr>
          <w:trHeight w:val="322"/>
        </w:trPr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100" w:firstLine="2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1 273 261,36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-76 146,12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96E82" w:rsidRPr="003F271E" w:rsidTr="009117D1">
        <w:trPr>
          <w:trHeight w:val="69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1 273 261,36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-76 146,12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96E82" w:rsidRPr="003F271E" w:rsidTr="009117D1">
        <w:trPr>
          <w:trHeight w:val="261"/>
        </w:trPr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100" w:firstLine="2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-17 747 331,25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-17 812 358,84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100,37</w:t>
            </w:r>
          </w:p>
        </w:tc>
      </w:tr>
      <w:tr w:rsidR="00896E82" w:rsidRPr="003F271E" w:rsidTr="009117D1">
        <w:trPr>
          <w:trHeight w:val="69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-17 747 331,25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-17 812 358,84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100,37</w:t>
            </w:r>
          </w:p>
        </w:tc>
      </w:tr>
      <w:tr w:rsidR="00896E82" w:rsidRPr="003F271E" w:rsidTr="009117D1">
        <w:trPr>
          <w:trHeight w:val="69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-17 747 331,25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-17 812 358,84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100,37</w:t>
            </w:r>
          </w:p>
        </w:tc>
      </w:tr>
      <w:tr w:rsidR="00896E82" w:rsidRPr="003F271E" w:rsidTr="009117D1">
        <w:trPr>
          <w:trHeight w:val="691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000 0105020110 0000 510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-17 747 331,25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-17 812 358,84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100,37</w:t>
            </w:r>
          </w:p>
        </w:tc>
      </w:tr>
      <w:tr w:rsidR="00896E82" w:rsidRPr="003F271E" w:rsidTr="009117D1">
        <w:trPr>
          <w:trHeight w:val="307"/>
        </w:trPr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100" w:firstLine="2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19 020 592,61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17 736 212,72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93,25</w:t>
            </w:r>
          </w:p>
        </w:tc>
      </w:tr>
      <w:tr w:rsidR="00896E82" w:rsidRPr="003F271E" w:rsidTr="009117D1">
        <w:trPr>
          <w:trHeight w:val="307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000 0105020000 0000 600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19 020 592,61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17 736 212,72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93,25</w:t>
            </w:r>
          </w:p>
        </w:tc>
      </w:tr>
      <w:tr w:rsidR="00896E82" w:rsidRPr="003F271E" w:rsidTr="009117D1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19 020 592,61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17 736 212,72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93,25</w:t>
            </w:r>
          </w:p>
        </w:tc>
      </w:tr>
      <w:tr w:rsidR="00896E82" w:rsidRPr="003F271E" w:rsidTr="009117D1">
        <w:trPr>
          <w:trHeight w:val="460"/>
        </w:trPr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96E82" w:rsidRPr="00160B64" w:rsidRDefault="00896E82" w:rsidP="009117D1">
            <w:pPr>
              <w:spacing w:after="0" w:line="240" w:lineRule="auto"/>
              <w:ind w:firstLineChars="200" w:firstLine="40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000 0105020110 0000 610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19 020 592,61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color w:val="000000"/>
                <w:sz w:val="20"/>
                <w:szCs w:val="20"/>
              </w:rPr>
              <w:t>17 736 212,72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82" w:rsidRPr="00160B64" w:rsidRDefault="00896E82" w:rsidP="003F271E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93,25</w:t>
            </w:r>
          </w:p>
        </w:tc>
      </w:tr>
    </w:tbl>
    <w:p w:rsidR="00896E82" w:rsidRPr="00821CA0" w:rsidRDefault="00896E82" w:rsidP="009E59A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8C39BD" w:rsidRDefault="00896E82" w:rsidP="008C39BD">
      <w:pPr>
        <w:spacing w:after="0" w:line="240" w:lineRule="auto"/>
        <w:jc w:val="right"/>
        <w:rPr>
          <w:rFonts w:ascii="Courier New" w:hAnsi="Courier New" w:cs="Courier New"/>
        </w:rPr>
      </w:pPr>
      <w:r w:rsidRPr="00821CA0">
        <w:rPr>
          <w:rFonts w:ascii="Courier New" w:hAnsi="Courier New" w:cs="Courier New"/>
        </w:rPr>
        <w:t>Приложение №5</w:t>
      </w:r>
    </w:p>
    <w:p w:rsidR="00896E82" w:rsidRPr="00821CA0" w:rsidRDefault="00896E82" w:rsidP="008C39BD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821CA0">
        <w:rPr>
          <w:rFonts w:ascii="Courier New" w:hAnsi="Courier New" w:cs="Courier New"/>
        </w:rPr>
        <w:t>к</w:t>
      </w:r>
      <w:proofErr w:type="gramEnd"/>
      <w:r w:rsidRPr="00821CA0">
        <w:rPr>
          <w:rFonts w:ascii="Courier New" w:hAnsi="Courier New" w:cs="Courier New"/>
        </w:rPr>
        <w:t xml:space="preserve"> Решение Думы </w:t>
      </w:r>
    </w:p>
    <w:p w:rsidR="008C39BD" w:rsidRDefault="008C39BD" w:rsidP="009117D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Худоеланского муниципального образования</w:t>
      </w:r>
    </w:p>
    <w:p w:rsidR="00896E82" w:rsidRPr="00821CA0" w:rsidRDefault="00896E82" w:rsidP="009117D1">
      <w:pPr>
        <w:spacing w:after="0" w:line="240" w:lineRule="auto"/>
        <w:jc w:val="right"/>
        <w:rPr>
          <w:rFonts w:ascii="Courier New" w:hAnsi="Courier New" w:cs="Courier New"/>
        </w:rPr>
      </w:pPr>
      <w:r w:rsidRPr="00821CA0">
        <w:rPr>
          <w:rFonts w:ascii="Courier New" w:hAnsi="Courier New" w:cs="Courier New"/>
        </w:rPr>
        <w:t>№</w:t>
      </w:r>
      <w:r w:rsidR="008C39BD">
        <w:rPr>
          <w:rFonts w:ascii="Courier New" w:hAnsi="Courier New" w:cs="Courier New"/>
        </w:rPr>
        <w:t>78 от28.05.</w:t>
      </w:r>
      <w:bookmarkStart w:id="6" w:name="_GoBack"/>
      <w:bookmarkEnd w:id="6"/>
      <w:r w:rsidRPr="00821CA0">
        <w:rPr>
          <w:rFonts w:ascii="Courier New" w:hAnsi="Courier New" w:cs="Courier New"/>
        </w:rPr>
        <w:t>2019г.</w:t>
      </w:r>
    </w:p>
    <w:p w:rsidR="00896E82" w:rsidRPr="00821CA0" w:rsidRDefault="00896E82" w:rsidP="009E59A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0"/>
          <w:szCs w:val="30"/>
        </w:rPr>
      </w:pPr>
    </w:p>
    <w:p w:rsidR="00896E82" w:rsidRPr="00821CA0" w:rsidRDefault="00896E82" w:rsidP="009117D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21CA0">
        <w:rPr>
          <w:rFonts w:ascii="Arial" w:hAnsi="Arial" w:cs="Arial"/>
          <w:b/>
          <w:bCs/>
          <w:sz w:val="30"/>
          <w:szCs w:val="30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2018 год</w:t>
      </w:r>
    </w:p>
    <w:p w:rsidR="00896E82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6220"/>
        <w:gridCol w:w="3335"/>
      </w:tblGrid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E82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6E82" w:rsidRPr="003F271E" w:rsidTr="003F271E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Численность работников органа местного самоуправления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12</w:t>
            </w:r>
          </w:p>
        </w:tc>
      </w:tr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выборное должностное лицо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муниципальные служащие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технические исполнители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</w:tr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вспомогательный персонал (рабочие)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6,5</w:t>
            </w:r>
          </w:p>
        </w:tc>
      </w:tr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6E82" w:rsidRPr="003F271E" w:rsidTr="003F271E">
        <w:trPr>
          <w:trHeight w:val="58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6 297 055,11</w:t>
            </w:r>
          </w:p>
        </w:tc>
      </w:tr>
      <w:tr w:rsidR="00896E82" w:rsidRPr="003F271E" w:rsidTr="003F271E">
        <w:trPr>
          <w:trHeight w:val="34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в том числе расходы на оплату труда (руб.)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5 504 028,74</w:t>
            </w:r>
          </w:p>
        </w:tc>
      </w:tr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6E82" w:rsidRPr="003F271E" w:rsidTr="003F271E">
        <w:trPr>
          <w:trHeight w:val="57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Численность работников муниципальных учреждений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</w:p>
        </w:tc>
      </w:tr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96E82" w:rsidRPr="003F271E" w:rsidTr="003F271E">
        <w:trPr>
          <w:trHeight w:val="63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3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b/>
                <w:bCs/>
                <w:sz w:val="20"/>
                <w:szCs w:val="20"/>
              </w:rPr>
              <w:t>6 217 872,90</w:t>
            </w:r>
          </w:p>
        </w:tc>
      </w:tr>
      <w:tr w:rsidR="00896E82" w:rsidRPr="003F271E" w:rsidTr="003F271E">
        <w:trPr>
          <w:trHeight w:val="255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в том числе расходы на оплату труда (руб.)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3 900 352,97</w:t>
            </w:r>
          </w:p>
        </w:tc>
      </w:tr>
      <w:tr w:rsidR="00896E82" w:rsidRPr="003F271E" w:rsidTr="003F271E">
        <w:trPr>
          <w:trHeight w:val="270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6E82" w:rsidRPr="00160B64" w:rsidRDefault="00896E82" w:rsidP="003F271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160B6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896E82" w:rsidRDefault="00896E82" w:rsidP="00992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6E82" w:rsidSect="009117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06A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B4C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A7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C81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587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3A3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C71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9006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A4B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907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E5E1D"/>
    <w:multiLevelType w:val="hybridMultilevel"/>
    <w:tmpl w:val="12D03ABA"/>
    <w:lvl w:ilvl="0" w:tplc="63B22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DEE"/>
    <w:rsid w:val="000D2BFB"/>
    <w:rsid w:val="001103B9"/>
    <w:rsid w:val="00160B64"/>
    <w:rsid w:val="002576A4"/>
    <w:rsid w:val="002A1495"/>
    <w:rsid w:val="002F7FA1"/>
    <w:rsid w:val="003F271E"/>
    <w:rsid w:val="00456052"/>
    <w:rsid w:val="00470A8E"/>
    <w:rsid w:val="004804D3"/>
    <w:rsid w:val="004A7070"/>
    <w:rsid w:val="004E0439"/>
    <w:rsid w:val="004F3F42"/>
    <w:rsid w:val="00531264"/>
    <w:rsid w:val="005A317C"/>
    <w:rsid w:val="00640DEE"/>
    <w:rsid w:val="006B0363"/>
    <w:rsid w:val="0070194E"/>
    <w:rsid w:val="007323EF"/>
    <w:rsid w:val="00821CA0"/>
    <w:rsid w:val="00832EB5"/>
    <w:rsid w:val="0085198B"/>
    <w:rsid w:val="00896E82"/>
    <w:rsid w:val="008C39BD"/>
    <w:rsid w:val="009117D1"/>
    <w:rsid w:val="0099210E"/>
    <w:rsid w:val="009A2B93"/>
    <w:rsid w:val="009E59A4"/>
    <w:rsid w:val="00A4727C"/>
    <w:rsid w:val="00A546F7"/>
    <w:rsid w:val="00AC018F"/>
    <w:rsid w:val="00B473BE"/>
    <w:rsid w:val="00B5144A"/>
    <w:rsid w:val="00B738FA"/>
    <w:rsid w:val="00D62EDD"/>
    <w:rsid w:val="00DC3129"/>
    <w:rsid w:val="00E12F24"/>
    <w:rsid w:val="00F9391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40DEE"/>
    <w:rPr>
      <w:sz w:val="20"/>
      <w:szCs w:val="20"/>
    </w:rPr>
  </w:style>
  <w:style w:type="character" w:customStyle="1" w:styleId="a4">
    <w:name w:val="Заголовок записки Знак"/>
    <w:link w:val="a3"/>
    <w:uiPriority w:val="99"/>
    <w:locked/>
    <w:rsid w:val="00640DEE"/>
    <w:rPr>
      <w:rFonts w:ascii="Calibri" w:hAnsi="Calibri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FF2F7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FF2F7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F7FA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2F7FA1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2F7F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page number"/>
    <w:uiPriority w:val="99"/>
    <w:rsid w:val="002F7FA1"/>
    <w:rPr>
      <w:rFonts w:cs="Times New Roman"/>
    </w:rPr>
  </w:style>
  <w:style w:type="table" w:styleId="aa">
    <w:name w:val="Table Grid"/>
    <w:basedOn w:val="a1"/>
    <w:uiPriority w:val="99"/>
    <w:locked/>
    <w:rsid w:val="00AC018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AC018F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AC018F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25">
    <w:name w:val="xl25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sz w:val="16"/>
      <w:szCs w:val="16"/>
    </w:rPr>
  </w:style>
  <w:style w:type="paragraph" w:customStyle="1" w:styleId="xl26">
    <w:name w:val="xl26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">
    <w:name w:val="xl27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9">
    <w:name w:val="xl29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0">
    <w:name w:val="xl30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2">
    <w:name w:val="xl32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3">
    <w:name w:val="xl33"/>
    <w:basedOn w:val="a"/>
    <w:uiPriority w:val="99"/>
    <w:rsid w:val="00AC01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"/>
    <w:uiPriority w:val="99"/>
    <w:rsid w:val="00AC018F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5">
    <w:name w:val="xl35"/>
    <w:basedOn w:val="a"/>
    <w:uiPriority w:val="99"/>
    <w:rsid w:val="00AC01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6">
    <w:name w:val="xl36"/>
    <w:basedOn w:val="a"/>
    <w:uiPriority w:val="99"/>
    <w:rsid w:val="00AC01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uiPriority w:val="99"/>
    <w:rsid w:val="00AC0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AC01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9">
    <w:name w:val="xl39"/>
    <w:basedOn w:val="a"/>
    <w:uiPriority w:val="99"/>
    <w:rsid w:val="00AC01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AC01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41">
    <w:name w:val="xl41"/>
    <w:basedOn w:val="a"/>
    <w:uiPriority w:val="99"/>
    <w:rsid w:val="00AC01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42">
    <w:name w:val="xl42"/>
    <w:basedOn w:val="a"/>
    <w:uiPriority w:val="99"/>
    <w:rsid w:val="00AC01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43">
    <w:name w:val="xl43"/>
    <w:basedOn w:val="a"/>
    <w:uiPriority w:val="99"/>
    <w:rsid w:val="00AC01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</w:rPr>
  </w:style>
  <w:style w:type="paragraph" w:customStyle="1" w:styleId="xl44">
    <w:name w:val="xl44"/>
    <w:basedOn w:val="a"/>
    <w:uiPriority w:val="99"/>
    <w:rsid w:val="00AC01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uiPriority w:val="99"/>
    <w:rsid w:val="00AC01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customStyle="1" w:styleId="xl46">
    <w:name w:val="xl46"/>
    <w:basedOn w:val="a"/>
    <w:uiPriority w:val="99"/>
    <w:rsid w:val="00AC01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</w:rPr>
  </w:style>
  <w:style w:type="paragraph" w:styleId="ad">
    <w:name w:val="Balloon Text"/>
    <w:basedOn w:val="a"/>
    <w:link w:val="ae"/>
    <w:uiPriority w:val="99"/>
    <w:semiHidden/>
    <w:unhideWhenUsed/>
    <w:rsid w:val="008C3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DNA7 X86</cp:lastModifiedBy>
  <cp:revision>21</cp:revision>
  <cp:lastPrinted>2019-06-04T02:17:00Z</cp:lastPrinted>
  <dcterms:created xsi:type="dcterms:W3CDTF">2018-05-04T06:28:00Z</dcterms:created>
  <dcterms:modified xsi:type="dcterms:W3CDTF">2019-06-04T02:29:00Z</dcterms:modified>
</cp:coreProperties>
</file>